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3"/>
          <w:b/>
          <w:bCs/>
          <w:color w:val="000000"/>
          <w:sz w:val="28"/>
          <w:szCs w:val="28"/>
        </w:rPr>
        <w:t>«Часики»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Тик – так, тик – так –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Ходят часики – вот так!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Влево тик,  вправо так.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Ходят часики – вот так!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Описание: Рот широко раскрыть. Язык медленно горизонтально передвигать из стороны в сторону, тянуть язык к уголкам рта. Поочередно менять положение языка 4 – 6 раз.</w:t>
      </w:r>
    </w:p>
    <w:p w:rsidR="00065C41" w:rsidRPr="00D12C80" w:rsidRDefault="00065C41">
      <w:pPr>
        <w:rPr>
          <w:rFonts w:ascii="Times New Roman" w:hAnsi="Times New Roman" w:cs="Times New Roman"/>
          <w:sz w:val="28"/>
          <w:szCs w:val="28"/>
        </w:rPr>
      </w:pP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3"/>
          <w:b/>
          <w:bCs/>
          <w:color w:val="000000"/>
          <w:sz w:val="28"/>
          <w:szCs w:val="28"/>
        </w:rPr>
        <w:t>Чистим зубки»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Рот откройте, улыбнитесь,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Свои зубки покажите,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Чистим верхние и нижние,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Ведь они у нас не лишние.</w:t>
      </w:r>
    </w:p>
    <w:p w:rsidR="00D12C80" w:rsidRPr="00D12C80" w:rsidRDefault="00D12C80" w:rsidP="00D12C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C80">
        <w:rPr>
          <w:rStyle w:val="c0"/>
          <w:color w:val="000000"/>
          <w:sz w:val="28"/>
          <w:szCs w:val="28"/>
        </w:rPr>
        <w:t>Описание: улыбнуться, открыть рот кончиком языка с внутренней стороны "почистить" поочередно нижние и верхние зубы</w:t>
      </w:r>
    </w:p>
    <w:p w:rsidR="00D12C80" w:rsidRPr="00D12C80" w:rsidRDefault="00D12C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D12C80">
        <w:rPr>
          <w:rFonts w:ascii="Times New Roman" w:hAnsi="Times New Roman" w:cs="Times New Roman"/>
          <w:b/>
          <w:sz w:val="28"/>
          <w:szCs w:val="28"/>
        </w:rPr>
        <w:t>«Конфета»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 xml:space="preserve"> Я конфетку за щеку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Спрятать быстренько смогу.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Угадайте, детки,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Где сейчас конфетка?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Методические рекомендации.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Следите, чтобы нижняя челюсть была неподвижна.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Следите, чтобы язык максимально выталкивал щеки.</w:t>
      </w:r>
    </w:p>
    <w:p w:rsidR="00D12C80" w:rsidRPr="00D12C80" w:rsidRDefault="00D12C80" w:rsidP="00D12C80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D12C80">
        <w:rPr>
          <w:color w:val="111111"/>
          <w:sz w:val="28"/>
          <w:szCs w:val="28"/>
        </w:rPr>
        <w:t>Нижняя челюсть неподвижна.</w:t>
      </w:r>
    </w:p>
    <w:p w:rsidR="00D12C80" w:rsidRPr="00D12C80" w:rsidRDefault="00D12C80" w:rsidP="00D12C80">
      <w:pPr>
        <w:spacing w:line="240" w:lineRule="auto"/>
        <w:rPr>
          <w:sz w:val="28"/>
          <w:szCs w:val="28"/>
        </w:rPr>
      </w:pPr>
    </w:p>
    <w:sectPr w:rsidR="00D12C80" w:rsidRPr="00D12C80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C80"/>
    <w:rsid w:val="00065C41"/>
    <w:rsid w:val="00BA2F27"/>
    <w:rsid w:val="00D12C80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1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2C80"/>
  </w:style>
  <w:style w:type="character" w:customStyle="1" w:styleId="c0">
    <w:name w:val="c0"/>
    <w:basedOn w:val="a0"/>
    <w:rsid w:val="00D12C80"/>
  </w:style>
  <w:style w:type="paragraph" w:styleId="a3">
    <w:name w:val="Normal (Web)"/>
    <w:basedOn w:val="a"/>
    <w:uiPriority w:val="99"/>
    <w:semiHidden/>
    <w:unhideWhenUsed/>
    <w:rsid w:val="00D1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2020-04-06T05:42:00Z</dcterms:created>
  <dcterms:modified xsi:type="dcterms:W3CDTF">2020-04-06T05:47:00Z</dcterms:modified>
</cp:coreProperties>
</file>